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A9" w:rsidRPr="00ED6CA9" w:rsidRDefault="00ED6CA9" w:rsidP="00ED6CA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</w:pPr>
      <w:r w:rsidRPr="00ED6CA9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>ТЕУЧЕЖСКАЯ МЕЖРАЙОННАЯ ПРОКУРАТУРА НАПРАВИЛА В СУД УГОЛОВНОЕ ДЕЛО ПО ОБВИНЕНИЮ ГРАЖДАНИНА РЕСПУБЛИКИ ТАДЖИКИСТАН В ПОКУШЕНИИ НА МЕЛКОЕ ВЗЯТОЧНИЧЕСТВО</w:t>
      </w:r>
    </w:p>
    <w:p w:rsidR="00ED6CA9" w:rsidRDefault="00ED6CA9" w:rsidP="00ED6C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D6CA9" w:rsidRPr="00ED6CA9" w:rsidRDefault="00ED6CA9" w:rsidP="00ED6C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6CA9">
        <w:rPr>
          <w:rFonts w:ascii="Times New Roman" w:eastAsia="Times New Roman" w:hAnsi="Times New Roman" w:cs="Times New Roman"/>
          <w:sz w:val="28"/>
          <w:szCs w:val="28"/>
        </w:rPr>
        <w:t>Теучежская</w:t>
      </w:r>
      <w:proofErr w:type="spellEnd"/>
      <w:r w:rsidRPr="00ED6CA9">
        <w:rPr>
          <w:rFonts w:ascii="Times New Roman" w:eastAsia="Times New Roman" w:hAnsi="Times New Roman" w:cs="Times New Roman"/>
          <w:sz w:val="28"/>
          <w:szCs w:val="28"/>
        </w:rPr>
        <w:t xml:space="preserve"> межрайонная прокуратура утвердила обвинительный акт по уголовному делу в отношении гражданина Республики Таджикистан. Органом дознания он обвиняется в совершении преступления, предусмотренного </w:t>
      </w:r>
      <w:proofErr w:type="gramStart"/>
      <w:r w:rsidRPr="00ED6CA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ED6CA9">
        <w:rPr>
          <w:rFonts w:ascii="Times New Roman" w:eastAsia="Times New Roman" w:hAnsi="Times New Roman" w:cs="Times New Roman"/>
          <w:sz w:val="28"/>
          <w:szCs w:val="28"/>
        </w:rPr>
        <w:t>.3 ст. 30, ч. 1 ст. 291.2 УК РФ (покушение на мелкое взяточничество, то есть, покушение на дачу взятки в размере, не превышающем десяти тысяч рублей).</w:t>
      </w:r>
    </w:p>
    <w:p w:rsidR="00ED6CA9" w:rsidRPr="00ED6CA9" w:rsidRDefault="00ED6CA9" w:rsidP="00ED6C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CA9">
        <w:rPr>
          <w:rFonts w:ascii="Times New Roman" w:eastAsia="Times New Roman" w:hAnsi="Times New Roman" w:cs="Times New Roman"/>
          <w:sz w:val="28"/>
          <w:szCs w:val="28"/>
        </w:rPr>
        <w:t xml:space="preserve">По версии дознания, в сентябре 2017 года обвиняемый, желая избежать административного наказания за нарушение миграционного законодательства, в отделе полиции </w:t>
      </w:r>
      <w:proofErr w:type="gramStart"/>
      <w:r w:rsidRPr="00ED6CA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6CA9">
        <w:rPr>
          <w:rFonts w:ascii="Times New Roman" w:eastAsia="Times New Roman" w:hAnsi="Times New Roman" w:cs="Times New Roman"/>
          <w:sz w:val="28"/>
          <w:szCs w:val="28"/>
        </w:rPr>
        <w:t>. Адыгейска за освобождение его от ответственности предложил сотруднику полиции 1 500 рублей.</w:t>
      </w:r>
    </w:p>
    <w:p w:rsidR="00ED6CA9" w:rsidRPr="00ED6CA9" w:rsidRDefault="00ED6CA9" w:rsidP="00ED6C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CA9">
        <w:rPr>
          <w:rFonts w:ascii="Times New Roman" w:eastAsia="Times New Roman" w:hAnsi="Times New Roman" w:cs="Times New Roman"/>
          <w:sz w:val="28"/>
          <w:szCs w:val="28"/>
        </w:rPr>
        <w:t>Уголовное дело направлено межрайонной прокуратурой в суд для рассмотрения по существу.</w:t>
      </w:r>
    </w:p>
    <w:p w:rsidR="00446495" w:rsidRPr="00ED6CA9" w:rsidRDefault="00446495" w:rsidP="00ED6CA9">
      <w:pPr>
        <w:rPr>
          <w:szCs w:val="28"/>
        </w:rPr>
      </w:pPr>
    </w:p>
    <w:sectPr w:rsidR="00446495" w:rsidRPr="00ED6CA9" w:rsidSect="00C1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7F1"/>
    <w:rsid w:val="0037119D"/>
    <w:rsid w:val="00444D81"/>
    <w:rsid w:val="00446495"/>
    <w:rsid w:val="004823DB"/>
    <w:rsid w:val="00543445"/>
    <w:rsid w:val="005C4E23"/>
    <w:rsid w:val="006D7864"/>
    <w:rsid w:val="007503D1"/>
    <w:rsid w:val="007552BC"/>
    <w:rsid w:val="00954A0D"/>
    <w:rsid w:val="00A357F1"/>
    <w:rsid w:val="00A837CB"/>
    <w:rsid w:val="00BC2ED1"/>
    <w:rsid w:val="00C11615"/>
    <w:rsid w:val="00C60DCF"/>
    <w:rsid w:val="00CB77FC"/>
    <w:rsid w:val="00CE340C"/>
    <w:rsid w:val="00D065D1"/>
    <w:rsid w:val="00DF151D"/>
    <w:rsid w:val="00E56E3B"/>
    <w:rsid w:val="00ED6CA9"/>
    <w:rsid w:val="00F61E1D"/>
    <w:rsid w:val="00FF0C2B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5"/>
  </w:style>
  <w:style w:type="paragraph" w:styleId="1">
    <w:name w:val="heading 1"/>
    <w:basedOn w:val="a"/>
    <w:link w:val="10"/>
    <w:uiPriority w:val="9"/>
    <w:qFormat/>
    <w:rsid w:val="00ED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6C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72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3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2017-10-13T12:17:00Z</cp:lastPrinted>
  <dcterms:created xsi:type="dcterms:W3CDTF">2017-10-13T11:08:00Z</dcterms:created>
  <dcterms:modified xsi:type="dcterms:W3CDTF">2017-10-23T09:08:00Z</dcterms:modified>
</cp:coreProperties>
</file>